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Brocoli    </w:t>
      </w:r>
      <w:r>
        <w:t xml:space="preserve">   Sugar    </w:t>
      </w:r>
      <w:r>
        <w:t xml:space="preserve">   Salt    </w:t>
      </w:r>
      <w:r>
        <w:t xml:space="preserve">   burger    </w:t>
      </w:r>
      <w:r>
        <w:t xml:space="preserve">   potato    </w:t>
      </w:r>
      <w:r>
        <w:t xml:space="preserve">   ham    </w:t>
      </w:r>
      <w:r>
        <w:t xml:space="preserve">   banana    </w:t>
      </w:r>
      <w:r>
        <w:t xml:space="preserve">   cucumber    </w:t>
      </w:r>
      <w:r>
        <w:t xml:space="preserve">   chips    </w:t>
      </w:r>
      <w:r>
        <w:t xml:space="preserve">   cheese    </w:t>
      </w:r>
      <w:r>
        <w:t xml:space="preserve">   Bread    </w:t>
      </w:r>
      <w:r>
        <w:t xml:space="preserve">   Apple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Wordsearch</dc:title>
  <dcterms:created xsi:type="dcterms:W3CDTF">2021-10-11T07:18:07Z</dcterms:created>
  <dcterms:modified xsi:type="dcterms:W3CDTF">2021-10-11T07:18:07Z</dcterms:modified>
</cp:coreProperties>
</file>