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Reading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Uses the acronym PIE to be remember. (Persuade, Inform, Entertain)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comparison between two unlike things NOT using like or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Susie saw seashells by the seashore.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comparison between two unlike things using like or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the story is MOSTLY about?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the narrator uses, "I, me, or we" viewpoint in a story is which type of Point of View?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magazine trying to get the reader to buy a specific type of moisturizer. What type of author's purpose is it?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type of testing will you take once ILEARN is over?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different people or animals throughout the 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you use a certain type of clue from the story for vocab words you may not know.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first part of a plot.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most exciting, important part of the story.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The time and place in a story.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main idea can also be called what?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Describing words that give the reader a feeling in the story is called?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Extreme exaggeration is what type of figurative language?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Mrs. Parkinson in always _____________. </w:t>
            </w:r>
          </w:p>
        </w:tc>
      </w:tr>
    </w:tbl>
    <w:p>
      <w:pPr>
        <w:pStyle w:val="WordBankMedium"/>
      </w:pPr>
      <w:r>
        <w:t xml:space="preserve">   Exposition    </w:t>
      </w:r>
      <w:r>
        <w:t xml:space="preserve">   Climax    </w:t>
      </w:r>
      <w:r>
        <w:t xml:space="preserve">   Alliteration    </w:t>
      </w:r>
      <w:r>
        <w:t xml:space="preserve">   Setting    </w:t>
      </w:r>
      <w:r>
        <w:t xml:space="preserve">   Characters    </w:t>
      </w:r>
      <w:r>
        <w:t xml:space="preserve">   Central Idea    </w:t>
      </w:r>
      <w:r>
        <w:t xml:space="preserve">   Hyperbole    </w:t>
      </w:r>
      <w:r>
        <w:t xml:space="preserve">   Theme    </w:t>
      </w:r>
      <w:r>
        <w:t xml:space="preserve">   Mood    </w:t>
      </w:r>
      <w:r>
        <w:t xml:space="preserve">   Context clues    </w:t>
      </w:r>
      <w:r>
        <w:t xml:space="preserve">   Simile    </w:t>
      </w:r>
      <w:r>
        <w:t xml:space="preserve">   Metaphor    </w:t>
      </w:r>
      <w:r>
        <w:t xml:space="preserve">   Author's Purpose    </w:t>
      </w:r>
      <w:r>
        <w:t xml:space="preserve">   Persuade    </w:t>
      </w:r>
      <w:r>
        <w:t xml:space="preserve">   First Person    </w:t>
      </w:r>
      <w:r>
        <w:t xml:space="preserve">   NWEA    </w:t>
      </w:r>
      <w:r>
        <w:t xml:space="preserve">   Happy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Words</dc:title>
  <dcterms:created xsi:type="dcterms:W3CDTF">2021-10-11T15:17:06Z</dcterms:created>
  <dcterms:modified xsi:type="dcterms:W3CDTF">2021-10-11T15:17:06Z</dcterms:modified>
</cp:coreProperties>
</file>